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D5" w:rsidRDefault="00DB4DC7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9D5" w:rsidRDefault="00DB4DC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9819D5" w:rsidRDefault="00DB4DC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09 2018, 7:35PM</w:t>
      </w:r>
    </w:p>
    <w:p w:rsidR="009819D5" w:rsidRDefault="00DB4DC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9819D5" w:rsidRDefault="00DB4DC7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9819D5" w:rsidRDefault="009819D5">
      <w:pPr>
        <w:widowControl w:val="0"/>
        <w:rPr>
          <w:b/>
          <w:sz w:val="24"/>
          <w:szCs w:val="24"/>
        </w:rPr>
      </w:pPr>
    </w:p>
    <w:p w:rsidR="009819D5" w:rsidRDefault="00DB4DC7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9819D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9819D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Tejna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 Garnica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Olivia Hornstein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Jenny Gylys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19D5">
        <w:trPr>
          <w:trHeight w:val="54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Glynnis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9819D5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9819D5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:rsidR="009819D5" w:rsidRDefault="00DB4DC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9819D5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Gabe Tienda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9819D5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9819D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819D5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19D5" w:rsidRDefault="00DB4DC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9819D5" w:rsidRDefault="009819D5">
      <w:pPr>
        <w:widowControl w:val="0"/>
        <w:rPr>
          <w:b/>
          <w:sz w:val="24"/>
          <w:szCs w:val="24"/>
        </w:rPr>
      </w:pPr>
    </w:p>
    <w:p w:rsidR="009819D5" w:rsidRDefault="009819D5">
      <w:pPr>
        <w:widowControl w:val="0"/>
        <w:rPr>
          <w:b/>
          <w:sz w:val="24"/>
          <w:szCs w:val="24"/>
        </w:rPr>
      </w:pPr>
    </w:p>
    <w:p w:rsidR="009819D5" w:rsidRDefault="00DB4DC7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9819D5" w:rsidRDefault="00DB4DC7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9819D5" w:rsidRDefault="00DB4DC7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Spring/Tienda</w:t>
      </w:r>
    </w:p>
    <w:p w:rsidR="009819D5" w:rsidRDefault="00DB4DC7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:rsidR="009819D5" w:rsidRDefault="009819D5">
      <w:pPr>
        <w:spacing w:line="240" w:lineRule="auto"/>
        <w:ind w:left="720"/>
        <w:rPr>
          <w:rFonts w:ascii="Calibri" w:eastAsia="Calibri" w:hAnsi="Calibri" w:cs="Calibri"/>
          <w:b/>
          <w:i/>
          <w:color w:val="FF0000"/>
          <w:sz w:val="24"/>
          <w:szCs w:val="24"/>
          <w:shd w:val="clear" w:color="auto" w:fill="DBE5F1"/>
        </w:rPr>
      </w:pPr>
    </w:p>
    <w:p w:rsidR="009819D5" w:rsidRDefault="00DB4DC7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9819D5" w:rsidRDefault="00DB4DC7">
      <w:pPr>
        <w:widowControl w:val="0"/>
        <w:numPr>
          <w:ilvl w:val="0"/>
          <w:numId w:val="2"/>
        </w:numPr>
        <w:contextualSpacing/>
      </w:pPr>
      <w:r>
        <w:t>ADPi is having a Blood Drive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9819D5" w:rsidRDefault="00DB4DC7">
      <w:pPr>
        <w:widowControl w:val="0"/>
        <w:numPr>
          <w:ilvl w:val="0"/>
          <w:numId w:val="5"/>
        </w:numPr>
        <w:contextualSpacing/>
      </w:pPr>
      <w:r>
        <w:t>Zero Waste Committee ($1000)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6">
        <w:r>
          <w:rPr>
            <w:color w:val="1155CC"/>
            <w:u w:val="single"/>
          </w:rPr>
          <w:t>Funding Request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7">
        <w:r>
          <w:rPr>
            <w:color w:val="1155CC"/>
            <w:u w:val="single"/>
          </w:rPr>
          <w:t xml:space="preserve">Budget 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Zero Waste Committee Festival, Speaker Honoraria (5 persons)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Motion to fully fund ($1000) for Zero Waste Committee Speakers</w:t>
      </w:r>
    </w:p>
    <w:p w:rsidR="009819D5" w:rsidRDefault="00DB4DC7">
      <w:pPr>
        <w:widowControl w:val="0"/>
        <w:ind w:left="2160"/>
      </w:pPr>
      <w:r>
        <w:t>1. Motion/Second: King/Tienda</w:t>
      </w:r>
    </w:p>
    <w:p w:rsidR="009819D5" w:rsidRDefault="00DB4DC7">
      <w:pPr>
        <w:widowControl w:val="0"/>
        <w:ind w:left="2160"/>
      </w:pPr>
      <w:r>
        <w:t>2. Vote: 15-0-3</w:t>
      </w:r>
    </w:p>
    <w:p w:rsidR="009819D5" w:rsidRDefault="00DB4DC7">
      <w:pPr>
        <w:widowControl w:val="0"/>
        <w:ind w:left="2160"/>
      </w:pPr>
      <w:r>
        <w:t>3. Action: Passes</w:t>
      </w:r>
    </w:p>
    <w:p w:rsidR="009819D5" w:rsidRDefault="00DB4DC7">
      <w:pPr>
        <w:widowControl w:val="0"/>
        <w:numPr>
          <w:ilvl w:val="0"/>
          <w:numId w:val="5"/>
        </w:numPr>
        <w:contextualSpacing/>
      </w:pPr>
      <w:r>
        <w:t>5K Run for Love ($200)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8">
        <w:r>
          <w:rPr>
            <w:color w:val="1155CC"/>
            <w:u w:val="single"/>
          </w:rPr>
          <w:t xml:space="preserve">Funding Request 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9">
        <w:r>
          <w:rPr>
            <w:color w:val="1155CC"/>
            <w:u w:val="single"/>
          </w:rPr>
          <w:t>Budget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 xml:space="preserve">Love Baskets/Supplies for the Survivors who come to the </w:t>
      </w:r>
      <w:r>
        <w:t>run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 xml:space="preserve">Motion to fully fund ($200) for supplies </w:t>
      </w:r>
    </w:p>
    <w:p w:rsidR="009819D5" w:rsidRDefault="00DB4DC7">
      <w:pPr>
        <w:widowControl w:val="0"/>
        <w:ind w:left="2160"/>
      </w:pPr>
      <w:r>
        <w:t>1. Motion/Second: Tienda/Larson</w:t>
      </w:r>
    </w:p>
    <w:p w:rsidR="009819D5" w:rsidRDefault="00DB4DC7">
      <w:pPr>
        <w:widowControl w:val="0"/>
        <w:ind w:left="2160"/>
      </w:pPr>
      <w:r>
        <w:t>2. Vote: 14-1-3</w:t>
      </w:r>
    </w:p>
    <w:p w:rsidR="009819D5" w:rsidRDefault="00DB4DC7">
      <w:pPr>
        <w:widowControl w:val="0"/>
        <w:ind w:left="2160"/>
      </w:pPr>
      <w:r>
        <w:t>3. Action: Passes</w:t>
      </w:r>
    </w:p>
    <w:p w:rsidR="009819D5" w:rsidRDefault="00DB4DC7">
      <w:pPr>
        <w:widowControl w:val="0"/>
        <w:numPr>
          <w:ilvl w:val="0"/>
          <w:numId w:val="5"/>
        </w:numPr>
        <w:contextualSpacing/>
      </w:pPr>
      <w:r>
        <w:t>Asian Resource Center API ($670)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0">
        <w:r>
          <w:rPr>
            <w:color w:val="1155CC"/>
            <w:u w:val="single"/>
          </w:rPr>
          <w:t>Funding R</w:t>
        </w:r>
        <w:r>
          <w:rPr>
            <w:color w:val="1155CC"/>
            <w:u w:val="single"/>
          </w:rPr>
          <w:t xml:space="preserve">equest 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1">
        <w:r>
          <w:rPr>
            <w:color w:val="1155CC"/>
            <w:u w:val="single"/>
          </w:rPr>
          <w:t xml:space="preserve">Budget 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 xml:space="preserve">API Graduation Dinner, Venue, Marketing 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Motion to fully fund ($670) ads and venue renting</w:t>
      </w:r>
    </w:p>
    <w:p w:rsidR="009819D5" w:rsidRDefault="00DB4DC7">
      <w:pPr>
        <w:widowControl w:val="0"/>
        <w:ind w:left="2160"/>
      </w:pPr>
      <w:r>
        <w:t>1. Motion/Second: Matsumoto/Garnica</w:t>
      </w:r>
    </w:p>
    <w:p w:rsidR="009819D5" w:rsidRDefault="00DB4DC7">
      <w:pPr>
        <w:widowControl w:val="0"/>
        <w:ind w:left="2160"/>
      </w:pPr>
      <w:r>
        <w:t>2. Vote: 15-0-3</w:t>
      </w:r>
    </w:p>
    <w:p w:rsidR="009819D5" w:rsidRDefault="00DB4DC7">
      <w:pPr>
        <w:widowControl w:val="0"/>
        <w:ind w:left="2160"/>
      </w:pPr>
      <w:r>
        <w:t>3. Action: Passes</w:t>
      </w:r>
    </w:p>
    <w:p w:rsidR="009819D5" w:rsidRDefault="00DB4DC7">
      <w:pPr>
        <w:widowControl w:val="0"/>
        <w:numPr>
          <w:ilvl w:val="0"/>
          <w:numId w:val="5"/>
        </w:numPr>
        <w:contextualSpacing/>
      </w:pPr>
      <w:r>
        <w:t>Give Sale ($2,975.77)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2">
        <w:r>
          <w:rPr>
            <w:color w:val="1155CC"/>
            <w:u w:val="single"/>
          </w:rPr>
          <w:t>Funding Request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3">
        <w:r>
          <w:rPr>
            <w:color w:val="1155CC"/>
            <w:u w:val="single"/>
          </w:rPr>
          <w:t>Budget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GIVE Sale, Ads, Paid Staff, Equipment/Supplies, Volunteer Snacks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Motion to fully fund (2,975.77) for GIVE Sale</w:t>
      </w:r>
    </w:p>
    <w:p w:rsidR="009819D5" w:rsidRDefault="00DB4DC7">
      <w:pPr>
        <w:widowControl w:val="0"/>
        <w:ind w:left="2160"/>
      </w:pPr>
      <w:r>
        <w:t>1. Motion/Second: King/Spring</w:t>
      </w:r>
    </w:p>
    <w:p w:rsidR="009819D5" w:rsidRDefault="00DB4DC7">
      <w:pPr>
        <w:widowControl w:val="0"/>
        <w:ind w:left="2160"/>
      </w:pPr>
      <w:r>
        <w:t>2. Vote:</w:t>
      </w:r>
      <w:r>
        <w:t xml:space="preserve"> 18-0-0</w:t>
      </w:r>
    </w:p>
    <w:p w:rsidR="009819D5" w:rsidRDefault="00DB4DC7">
      <w:pPr>
        <w:widowControl w:val="0"/>
        <w:ind w:left="2160"/>
      </w:pPr>
      <w:r>
        <w:t>3. Action: Passes</w:t>
      </w:r>
    </w:p>
    <w:p w:rsidR="009819D5" w:rsidRDefault="00DB4DC7">
      <w:pPr>
        <w:widowControl w:val="0"/>
        <w:numPr>
          <w:ilvl w:val="0"/>
          <w:numId w:val="5"/>
        </w:numPr>
        <w:contextualSpacing/>
      </w:pPr>
      <w:r>
        <w:t>Improvability ($936)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4">
        <w:r>
          <w:rPr>
            <w:color w:val="1155CC"/>
            <w:u w:val="single"/>
          </w:rPr>
          <w:t>Funding Request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hyperlink r:id="rId15">
        <w:r>
          <w:rPr>
            <w:color w:val="1155CC"/>
            <w:u w:val="single"/>
          </w:rPr>
          <w:t>Budget</w:t>
        </w:r>
      </w:hyperlink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>Event assistants for their shows this quarter</w:t>
      </w:r>
    </w:p>
    <w:p w:rsidR="009819D5" w:rsidRDefault="00DB4DC7">
      <w:pPr>
        <w:widowControl w:val="0"/>
        <w:numPr>
          <w:ilvl w:val="1"/>
          <w:numId w:val="5"/>
        </w:numPr>
        <w:contextualSpacing/>
      </w:pPr>
      <w:r>
        <w:t xml:space="preserve">Motion to fully fund ($936) for improvability </w:t>
      </w:r>
    </w:p>
    <w:p w:rsidR="009819D5" w:rsidRDefault="00DB4DC7">
      <w:pPr>
        <w:widowControl w:val="0"/>
        <w:ind w:left="2160"/>
      </w:pPr>
      <w:r>
        <w:t>1. Motion/Second: Tienda/Spring</w:t>
      </w:r>
    </w:p>
    <w:p w:rsidR="009819D5" w:rsidRDefault="00DB4DC7">
      <w:pPr>
        <w:widowControl w:val="0"/>
        <w:ind w:left="2160"/>
      </w:pPr>
      <w:r>
        <w:t>2. Vote: 18-0-1</w:t>
      </w:r>
    </w:p>
    <w:p w:rsidR="009819D5" w:rsidRDefault="00DB4DC7">
      <w:pPr>
        <w:widowControl w:val="0"/>
        <w:ind w:left="2160"/>
      </w:pPr>
      <w:r>
        <w:t>3. Action: Passes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0"/>
          <w:numId w:val="3"/>
        </w:numPr>
        <w:contextualSpacing/>
      </w:pPr>
      <w:r>
        <w:rPr>
          <w:b/>
          <w:color w:val="3D85C6"/>
        </w:rPr>
        <w:t>Action Items (Internal Funding)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Co-Chairs; $200 for Trail Mix Bar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Motion to fully fund $200</w:t>
      </w:r>
    </w:p>
    <w:p w:rsidR="009819D5" w:rsidRDefault="00DB4DC7">
      <w:pPr>
        <w:widowControl w:val="0"/>
        <w:ind w:left="2160"/>
      </w:pPr>
      <w:r>
        <w:t>1. Motion/Second: Garnica/Navarro</w:t>
      </w:r>
    </w:p>
    <w:p w:rsidR="009819D5" w:rsidRDefault="00DB4DC7">
      <w:pPr>
        <w:widowControl w:val="0"/>
        <w:ind w:left="2160"/>
      </w:pPr>
      <w:r>
        <w:t>2. Action: Passed by consent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$50-high tea at friendship manor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Motion to fully fund $50 for tea</w:t>
      </w:r>
    </w:p>
    <w:p w:rsidR="009819D5" w:rsidRDefault="00DB4DC7">
      <w:pPr>
        <w:widowControl w:val="0"/>
        <w:ind w:left="2160"/>
      </w:pPr>
      <w:r>
        <w:t>1. Motion/Second: Tienda/Garnica</w:t>
      </w:r>
    </w:p>
    <w:p w:rsidR="009819D5" w:rsidRDefault="00DB4DC7">
      <w:pPr>
        <w:widowControl w:val="0"/>
        <w:ind w:left="2160"/>
      </w:pPr>
      <w:r>
        <w:t>2. Action: Passed by consent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1"/>
          <w:numId w:val="3"/>
        </w:numPr>
      </w:pPr>
      <w:r>
        <w:t>. Co-Chairs; $250 for Succulents/ Hom</w:t>
      </w:r>
      <w:r>
        <w:t>e Depot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Motion to fully fund $250 for succulents for Volunteer Week Festival</w:t>
      </w:r>
    </w:p>
    <w:p w:rsidR="009819D5" w:rsidRDefault="00DB4DC7">
      <w:pPr>
        <w:widowControl w:val="0"/>
        <w:ind w:left="2160"/>
      </w:pPr>
      <w:r>
        <w:t>1. Motion/Second: King/Foley</w:t>
      </w:r>
    </w:p>
    <w:p w:rsidR="009819D5" w:rsidRDefault="00DB4DC7">
      <w:pPr>
        <w:widowControl w:val="0"/>
        <w:ind w:left="2160"/>
      </w:pPr>
      <w:r>
        <w:t>2. Action: Passed by consent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1"/>
          <w:numId w:val="3"/>
        </w:numPr>
      </w:pPr>
      <w:r>
        <w:t xml:space="preserve">$500 for express shipping/ PR request </w:t>
      </w:r>
    </w:p>
    <w:p w:rsidR="009819D5" w:rsidRDefault="00DB4DC7">
      <w:pPr>
        <w:widowControl w:val="0"/>
        <w:numPr>
          <w:ilvl w:val="2"/>
          <w:numId w:val="3"/>
        </w:numPr>
      </w:pPr>
      <w:r>
        <w:t>Motion to fully fund $500 for CAB Swag</w:t>
      </w:r>
    </w:p>
    <w:p w:rsidR="009819D5" w:rsidRDefault="00DB4DC7">
      <w:pPr>
        <w:widowControl w:val="0"/>
        <w:numPr>
          <w:ilvl w:val="3"/>
          <w:numId w:val="3"/>
        </w:numPr>
      </w:pPr>
      <w:r>
        <w:t>Motion/Second: Garnica/Wiley</w:t>
      </w:r>
    </w:p>
    <w:p w:rsidR="009819D5" w:rsidRDefault="00DB4DC7">
      <w:pPr>
        <w:widowControl w:val="0"/>
        <w:numPr>
          <w:ilvl w:val="3"/>
          <w:numId w:val="3"/>
        </w:numPr>
      </w:pPr>
      <w:r>
        <w:t>Action: Passe</w:t>
      </w:r>
      <w:r>
        <w:t>d by consent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1"/>
          <w:numId w:val="3"/>
        </w:numPr>
      </w:pPr>
      <w:r>
        <w:t>Bucket Brigade, $300 for food and vans for Montecito Cleanup- Alt Breaks</w:t>
      </w:r>
    </w:p>
    <w:p w:rsidR="009819D5" w:rsidRDefault="00DB4DC7">
      <w:pPr>
        <w:widowControl w:val="0"/>
        <w:numPr>
          <w:ilvl w:val="2"/>
          <w:numId w:val="3"/>
        </w:numPr>
      </w:pPr>
      <w:r>
        <w:t>Motion to fully fund $300 for food and vans</w:t>
      </w:r>
    </w:p>
    <w:p w:rsidR="009819D5" w:rsidRDefault="00DB4DC7">
      <w:pPr>
        <w:widowControl w:val="0"/>
        <w:numPr>
          <w:ilvl w:val="3"/>
          <w:numId w:val="3"/>
        </w:numPr>
      </w:pPr>
      <w:r>
        <w:t>Motion/Second: Garnica/King</w:t>
      </w:r>
    </w:p>
    <w:p w:rsidR="009819D5" w:rsidRDefault="00DB4DC7">
      <w:pPr>
        <w:widowControl w:val="0"/>
        <w:numPr>
          <w:ilvl w:val="3"/>
          <w:numId w:val="3"/>
        </w:numPr>
      </w:pPr>
      <w:r>
        <w:t>Action: Passed by consent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Ruth Garcia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lastRenderedPageBreak/>
        <w:t>Allina Mojarro</w:t>
      </w:r>
    </w:p>
    <w:p w:rsidR="009819D5" w:rsidRDefault="009819D5">
      <w:pPr>
        <w:widowControl w:val="0"/>
        <w:ind w:left="720"/>
      </w:pPr>
    </w:p>
    <w:p w:rsidR="009819D5" w:rsidRDefault="00DB4DC7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>Volunteer Week Updates: Complete the checklists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>General Meeting: Slides/Speaker (Global Awareness, Jenny) or Activity/Setup/Stephanie, Steven, Christian. Cleanup/Miranda, Stephanie, Jenny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 xml:space="preserve">Sign up for Week 2 </w:t>
      </w:r>
      <w:r>
        <w:t>1:1s - right now and close the doc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>Co-chair elections will be Week 4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 xml:space="preserve">CAB Photoshoot 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>Remember to keep the office clean!</w:t>
      </w:r>
    </w:p>
    <w:p w:rsidR="009819D5" w:rsidRDefault="00DB4DC7">
      <w:pPr>
        <w:widowControl w:val="0"/>
        <w:numPr>
          <w:ilvl w:val="0"/>
          <w:numId w:val="4"/>
        </w:numPr>
        <w:contextualSpacing/>
      </w:pPr>
      <w:r>
        <w:t>Remember to be aware of what you say around the office because word travels and we don’t want CAB or its members, including office assis</w:t>
      </w:r>
      <w:r>
        <w:t xml:space="preserve">tants, to have a bad rep. We don’t appreciate hearing the negativity that might be going around the office. 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0"/>
          <w:numId w:val="3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xx - Secretary/Webeditor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Send in office hours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Send in volunteer events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New leaderboard: bios and pics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Siena &amp; Emma -FLP Co-Coordinat</w:t>
      </w:r>
      <w:r>
        <w:t>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Accepting new tutors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Want to get flip phone to keep track of calls and messages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Tejna &amp; Tessa - Alternative Breaks --Co-Coordinator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Montecito clean up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Glynnis - Animal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Pass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Ricky - Childcare Director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Pass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James - Community Outreach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  <w:rPr>
          <w:highlight w:val="white"/>
        </w:rPr>
      </w:pPr>
      <w:r>
        <w:rPr>
          <w:highlight w:val="white"/>
        </w:rPr>
        <w:t>Pass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Ileana - Environmental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Pass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Matt - Historian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CAB Photoshoot poll on FB, vote by tomorrow night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Christian &amp; Gabe- Hunger/Houseless Co-Coordinator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First meeting as hunger/houseless coordinator (Christia</w:t>
      </w:r>
      <w:r>
        <w:t>n)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Shivani &amp; Olivia - Public Relations Co-Coordinator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 xml:space="preserve"> Swag finally got figured out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Cash Advance for shirts are in and ordering them soon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Tabling on Saturday for Spring Insight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Send events going on, timeline for volunteer week to make graphics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Ricky PR Int</w:t>
      </w:r>
      <w:r>
        <w:t>ern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Ambar - Senior Citizen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Volunteer Event coming up!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lastRenderedPageBreak/>
        <w:t>Trying to plan more events to give volunteers more hours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Miranda - Social Chair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Planning beach cleanup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Zodo’s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Yoga Event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 xml:space="preserve"> Jenny  - Special Projects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Speaker for this week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 xml:space="preserve">Megan </w:t>
      </w:r>
      <w:r>
        <w:t>- Youth Outreach Coordinator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Pass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t>Steven - Treasurer</w:t>
      </w:r>
    </w:p>
    <w:p w:rsidR="009819D5" w:rsidRDefault="00DB4DC7">
      <w:pPr>
        <w:widowControl w:val="0"/>
        <w:numPr>
          <w:ilvl w:val="2"/>
          <w:numId w:val="3"/>
        </w:numPr>
        <w:contextualSpacing/>
      </w:pPr>
      <w:r>
        <w:t>Pass</w:t>
      </w:r>
    </w:p>
    <w:p w:rsidR="009819D5" w:rsidRDefault="009819D5">
      <w:pPr>
        <w:widowControl w:val="0"/>
      </w:pPr>
    </w:p>
    <w:p w:rsidR="009819D5" w:rsidRDefault="00DB4DC7">
      <w:pPr>
        <w:widowControl w:val="0"/>
        <w:numPr>
          <w:ilvl w:val="0"/>
          <w:numId w:val="3"/>
        </w:numPr>
        <w:contextualSpacing/>
      </w:pPr>
      <w:r>
        <w:rPr>
          <w:b/>
        </w:rPr>
        <w:t>Motion to Adjourn Meeting at 8:35pm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>MOTION/SECOND: Garnica/Tienda</w:t>
      </w:r>
    </w:p>
    <w:p w:rsidR="009819D5" w:rsidRDefault="00DB4DC7">
      <w:pPr>
        <w:widowControl w:val="0"/>
        <w:numPr>
          <w:ilvl w:val="1"/>
          <w:numId w:val="3"/>
        </w:numPr>
        <w:contextualSpacing/>
      </w:pPr>
      <w:r>
        <w:rPr>
          <w:i/>
          <w:shd w:val="clear" w:color="auto" w:fill="DBE5F1"/>
        </w:rPr>
        <w:t>ACTION:  Passes by Consent</w:t>
      </w:r>
    </w:p>
    <w:p w:rsidR="009819D5" w:rsidRDefault="009819D5">
      <w:pPr>
        <w:widowControl w:val="0"/>
      </w:pPr>
    </w:p>
    <w:sectPr w:rsidR="009819D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FD8"/>
    <w:multiLevelType w:val="multilevel"/>
    <w:tmpl w:val="2758B4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1FB6C13"/>
    <w:multiLevelType w:val="multilevel"/>
    <w:tmpl w:val="EB4C59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D5C49"/>
    <w:multiLevelType w:val="multilevel"/>
    <w:tmpl w:val="712E643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1F831A4"/>
    <w:multiLevelType w:val="multilevel"/>
    <w:tmpl w:val="2EE6BC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5DCD3DC2"/>
    <w:multiLevelType w:val="multilevel"/>
    <w:tmpl w:val="F9EA11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D5"/>
    <w:rsid w:val="009819D5"/>
    <w:rsid w:val="00D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6KnVI08xBzYX2x5ek9DTHhNUzVvX3VPekhva0xoNWpoMXFV" TargetMode="External"/><Relationship Id="rId13" Type="http://schemas.openxmlformats.org/officeDocument/2006/relationships/hyperlink" Target="https://drive.google.com/open?id=0B6KnVI08xBzYSjVhbnA3N3dwbGo1QTFJS1RQVDhQQVU1cDR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NhC47fe97LjhkW-jAL6TMzaHXnzqycFMpbYplNuInHs/edit?usp=gmail" TargetMode="External"/><Relationship Id="rId12" Type="http://schemas.openxmlformats.org/officeDocument/2006/relationships/hyperlink" Target="https://drive.google.com/open?id=14AFlAI43aOP43PkZSDsO-_ZL7BnrsGNuiuysyDFX6o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6KnVI08xBzYbUY5dmYyendvWEQyUUdPcC12U0h6S1JmbXhj" TargetMode="External"/><Relationship Id="rId11" Type="http://schemas.openxmlformats.org/officeDocument/2006/relationships/hyperlink" Target="https://drive.google.com/open?id=0B6KnVI08xBzYN3QxcWJCWk9oeDhFT2cxMGxZNXpZTnpyTlVv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drive.google.com/open?id=1cW_6CLqZ_WlVzjx7fBLPIe9LR_7sYk5qXQnCjOda-7g" TargetMode="External"/><Relationship Id="rId10" Type="http://schemas.openxmlformats.org/officeDocument/2006/relationships/hyperlink" Target="https://drive.google.com/open?id=0B6KnVI08xBzYZVkyeEwwUUNfUWl4VXZ0Z19JR1BDQmNiST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6KnVI08xBzYSWI5ZEdfQ3U2elRtV3VBc1g5dkdrSzF1aHVB" TargetMode="External"/><Relationship Id="rId14" Type="http://schemas.openxmlformats.org/officeDocument/2006/relationships/hyperlink" Target="https://drive.google.com/open?id=1hnk6kQ5kJ4qJ3L4ImiUHqKlPFPZZfd7nUIOpNxNNH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2018-05-09T21:30:00Z</dcterms:created>
  <dcterms:modified xsi:type="dcterms:W3CDTF">2018-05-09T21:30:00Z</dcterms:modified>
</cp:coreProperties>
</file>